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931A9" w14:textId="0EF7358A" w:rsidR="00F30B77" w:rsidRPr="00F30B77" w:rsidRDefault="00194C51" w:rsidP="00F30B77">
      <w:pPr>
        <w:ind w:left="567" w:hanging="425"/>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mk-MK"/>
        </w:rPr>
        <w:t>Д</w:t>
      </w:r>
      <w:proofErr w:type="spellStart"/>
      <w:r w:rsidR="00BC5515" w:rsidRPr="00BC5515">
        <w:rPr>
          <w:rFonts w:asciiTheme="minorHAnsi" w:hAnsiTheme="minorHAnsi" w:cstheme="minorHAnsi"/>
          <w:b/>
          <w:bCs/>
          <w:color w:val="FD4FB4"/>
          <w:sz w:val="36"/>
          <w:szCs w:val="36"/>
          <w:lang w:val="en-GB"/>
        </w:rPr>
        <w:t>обра</w:t>
      </w:r>
      <w:proofErr w:type="spellEnd"/>
      <w:r w:rsidR="00BC5515" w:rsidRPr="00BC5515">
        <w:rPr>
          <w:rFonts w:asciiTheme="minorHAnsi" w:hAnsiTheme="minorHAnsi" w:cstheme="minorHAnsi"/>
          <w:b/>
          <w:bCs/>
          <w:color w:val="FD4FB4"/>
          <w:sz w:val="36"/>
          <w:szCs w:val="36"/>
          <w:lang w:val="en-GB"/>
        </w:rPr>
        <w:t xml:space="preserve"> </w:t>
      </w:r>
      <w:proofErr w:type="spellStart"/>
      <w:r w:rsidR="00BC5515" w:rsidRPr="00BC5515">
        <w:rPr>
          <w:rFonts w:asciiTheme="minorHAnsi" w:hAnsiTheme="minorHAnsi" w:cstheme="minorHAnsi"/>
          <w:b/>
          <w:bCs/>
          <w:color w:val="FD4FB4"/>
          <w:sz w:val="36"/>
          <w:szCs w:val="36"/>
          <w:lang w:val="en-GB"/>
        </w:rPr>
        <w:t>практика</w:t>
      </w:r>
      <w:proofErr w:type="spellEnd"/>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E640F0">
        <w:trPr>
          <w:trHeight w:val="971"/>
        </w:trPr>
        <w:tc>
          <w:tcPr>
            <w:tcW w:w="2687" w:type="dxa"/>
            <w:shd w:val="clear" w:color="auto" w:fill="AB7ADC"/>
            <w:vAlign w:val="center"/>
          </w:tcPr>
          <w:p w14:paraId="438D67E8" w14:textId="5CAB72FF" w:rsidR="00F30B77" w:rsidRPr="00F30B77" w:rsidRDefault="00BC5515" w:rsidP="00E640F0">
            <w:pPr>
              <w:rPr>
                <w:rFonts w:asciiTheme="minorHAnsi" w:hAnsiTheme="minorHAnsi" w:cstheme="minorHAnsi"/>
                <w:b/>
                <w:bCs/>
                <w:color w:val="FFFFFF" w:themeColor="background1"/>
                <w:sz w:val="24"/>
                <w:szCs w:val="24"/>
                <w:lang w:val="en-GB" w:eastAsia="en-GB"/>
              </w:rPr>
            </w:pPr>
            <w:proofErr w:type="spellStart"/>
            <w:r w:rsidRPr="00BC5515">
              <w:rPr>
                <w:rFonts w:asciiTheme="minorHAnsi" w:hAnsiTheme="minorHAnsi" w:cstheme="minorHAnsi"/>
                <w:b/>
                <w:color w:val="FFFFFF"/>
                <w:sz w:val="24"/>
                <w:szCs w:val="24"/>
                <w:lang w:val="en-GB"/>
              </w:rPr>
              <w:t>Наслов</w:t>
            </w:r>
            <w:proofErr w:type="spellEnd"/>
            <w:r w:rsidRPr="00BC5515">
              <w:rPr>
                <w:rFonts w:asciiTheme="minorHAnsi" w:hAnsiTheme="minorHAnsi" w:cstheme="minorHAnsi"/>
                <w:b/>
                <w:color w:val="FFFFFF"/>
                <w:sz w:val="24"/>
                <w:szCs w:val="24"/>
                <w:lang w:val="en-GB"/>
              </w:rPr>
              <w:t xml:space="preserve"> </w:t>
            </w:r>
            <w:proofErr w:type="spellStart"/>
            <w:r w:rsidRPr="00BC5515">
              <w:rPr>
                <w:rFonts w:asciiTheme="minorHAnsi" w:hAnsiTheme="minorHAnsi" w:cstheme="minorHAnsi"/>
                <w:b/>
                <w:color w:val="FFFFFF"/>
                <w:sz w:val="24"/>
                <w:szCs w:val="24"/>
                <w:lang w:val="en-GB"/>
              </w:rPr>
              <w:t>на</w:t>
            </w:r>
            <w:proofErr w:type="spellEnd"/>
            <w:r w:rsidRPr="00BC5515">
              <w:rPr>
                <w:rFonts w:asciiTheme="minorHAnsi" w:hAnsiTheme="minorHAnsi" w:cstheme="minorHAnsi"/>
                <w:b/>
                <w:color w:val="FFFFFF"/>
                <w:sz w:val="24"/>
                <w:szCs w:val="24"/>
                <w:lang w:val="en-GB"/>
              </w:rPr>
              <w:t xml:space="preserve"> </w:t>
            </w:r>
            <w:r>
              <w:rPr>
                <w:rFonts w:asciiTheme="minorHAnsi" w:hAnsiTheme="minorHAnsi" w:cstheme="minorHAnsi"/>
                <w:b/>
                <w:color w:val="FFFFFF"/>
                <w:sz w:val="24"/>
                <w:szCs w:val="24"/>
                <w:lang w:val="mk-MK"/>
              </w:rPr>
              <w:t>Д</w:t>
            </w:r>
            <w:proofErr w:type="spellStart"/>
            <w:r w:rsidRPr="00BC5515">
              <w:rPr>
                <w:rFonts w:asciiTheme="minorHAnsi" w:hAnsiTheme="minorHAnsi" w:cstheme="minorHAnsi"/>
                <w:b/>
                <w:color w:val="FFFFFF"/>
                <w:sz w:val="24"/>
                <w:szCs w:val="24"/>
                <w:lang w:val="en-GB"/>
              </w:rPr>
              <w:t>обра</w:t>
            </w:r>
            <w:proofErr w:type="spellEnd"/>
            <w:r w:rsidRPr="00BC5515">
              <w:rPr>
                <w:rFonts w:asciiTheme="minorHAnsi" w:hAnsiTheme="minorHAnsi" w:cstheme="minorHAnsi"/>
                <w:b/>
                <w:color w:val="FFFFFF"/>
                <w:sz w:val="24"/>
                <w:szCs w:val="24"/>
                <w:lang w:val="en-GB"/>
              </w:rPr>
              <w:t xml:space="preserve"> </w:t>
            </w:r>
            <w:proofErr w:type="spellStart"/>
            <w:r w:rsidRPr="00BC5515">
              <w:rPr>
                <w:rFonts w:asciiTheme="minorHAnsi" w:hAnsiTheme="minorHAnsi" w:cstheme="minorHAnsi"/>
                <w:b/>
                <w:color w:val="FFFFFF"/>
                <w:sz w:val="24"/>
                <w:szCs w:val="24"/>
                <w:lang w:val="en-GB"/>
              </w:rPr>
              <w:t>практика</w:t>
            </w:r>
            <w:proofErr w:type="spellEnd"/>
          </w:p>
        </w:tc>
        <w:tc>
          <w:tcPr>
            <w:tcW w:w="6567" w:type="dxa"/>
            <w:shd w:val="clear" w:color="auto" w:fill="FFFFFF" w:themeFill="background1"/>
          </w:tcPr>
          <w:p w14:paraId="22D7FDCF"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5330AF76" w14:textId="0AAFD8D3" w:rsidR="00F30B77" w:rsidRPr="00C702CF" w:rsidRDefault="00C702CF" w:rsidP="00F30B77">
            <w:pPr>
              <w:rPr>
                <w:rFonts w:asciiTheme="minorHAnsi" w:hAnsiTheme="minorHAnsi" w:cstheme="minorHAnsi"/>
                <w:color w:val="244061" w:themeColor="accent1" w:themeShade="80"/>
                <w:sz w:val="24"/>
                <w:szCs w:val="24"/>
                <w:lang w:val="en-GB"/>
              </w:rPr>
            </w:pPr>
            <w:r w:rsidRPr="00C702CF">
              <w:rPr>
                <w:rStyle w:val="Strong"/>
                <w:rFonts w:asciiTheme="minorHAnsi" w:hAnsiTheme="minorHAnsi" w:cstheme="minorHAnsi"/>
                <w:color w:val="465052"/>
                <w:sz w:val="24"/>
                <w:szCs w:val="24"/>
                <w:shd w:val="clear" w:color="auto" w:fill="EEEEEE"/>
              </w:rPr>
              <w:t xml:space="preserve">MARELLA NATURAL </w:t>
            </w:r>
            <w:proofErr w:type="spellStart"/>
            <w:r w:rsidRPr="00C702CF">
              <w:rPr>
                <w:rStyle w:val="Strong"/>
                <w:rFonts w:asciiTheme="minorHAnsi" w:hAnsiTheme="minorHAnsi" w:cstheme="minorHAnsi"/>
                <w:color w:val="465052"/>
                <w:sz w:val="24"/>
                <w:szCs w:val="24"/>
                <w:shd w:val="clear" w:color="auto" w:fill="EEEEEE"/>
              </w:rPr>
              <w:t>Ltd</w:t>
            </w:r>
            <w:proofErr w:type="spellEnd"/>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20BA7E90" w14:textId="77777777" w:rsidTr="008926B9">
        <w:trPr>
          <w:trHeight w:val="636"/>
        </w:trPr>
        <w:tc>
          <w:tcPr>
            <w:tcW w:w="2687" w:type="dxa"/>
            <w:shd w:val="clear" w:color="auto" w:fill="AB7ADC"/>
            <w:vAlign w:val="center"/>
          </w:tcPr>
          <w:p w14:paraId="30E0314A" w14:textId="326A3560" w:rsidR="00F30B77" w:rsidRPr="00F30B77" w:rsidRDefault="00BC5515" w:rsidP="00E640F0">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mk-MK"/>
              </w:rPr>
              <w:t>Клучни зборови</w:t>
            </w:r>
            <w:r w:rsidR="00F30B77" w:rsidRPr="00F30B77">
              <w:rPr>
                <w:rFonts w:asciiTheme="minorHAnsi" w:hAnsiTheme="minorHAnsi" w:cstheme="minorHAnsi"/>
                <w:b/>
                <w:color w:val="FFFFFF"/>
                <w:sz w:val="24"/>
                <w:szCs w:val="24"/>
                <w:lang w:val="en-GB"/>
              </w:rPr>
              <w:t xml:space="preserve"> (meta tag)</w:t>
            </w:r>
          </w:p>
        </w:tc>
        <w:tc>
          <w:tcPr>
            <w:tcW w:w="6567" w:type="dxa"/>
            <w:shd w:val="clear" w:color="auto" w:fill="FFFFFF" w:themeFill="background1"/>
            <w:vAlign w:val="center"/>
          </w:tcPr>
          <w:p w14:paraId="7232C4F2" w14:textId="521A7E75" w:rsidR="00F30B77" w:rsidRPr="00F30B77" w:rsidRDefault="00BC5515" w:rsidP="008926B9">
            <w:pPr>
              <w:rPr>
                <w:rFonts w:asciiTheme="minorHAnsi" w:hAnsiTheme="minorHAnsi" w:cstheme="minorHAnsi"/>
                <w:color w:val="244061" w:themeColor="accent1" w:themeShade="80"/>
                <w:sz w:val="24"/>
                <w:szCs w:val="24"/>
                <w:lang w:val="en-GB"/>
              </w:rPr>
            </w:pPr>
            <w:proofErr w:type="spellStart"/>
            <w:r w:rsidRPr="00BC5515">
              <w:rPr>
                <w:rFonts w:asciiTheme="minorHAnsi" w:hAnsiTheme="minorHAnsi" w:cstheme="minorHAnsi"/>
                <w:color w:val="404040"/>
                <w:sz w:val="24"/>
                <w:szCs w:val="24"/>
              </w:rPr>
              <w:t>Традиционален</w:t>
            </w:r>
            <w:proofErr w:type="spellEnd"/>
            <w:r w:rsidRPr="00BC5515">
              <w:rPr>
                <w:rFonts w:asciiTheme="minorHAnsi" w:hAnsiTheme="minorHAnsi" w:cstheme="minorHAnsi"/>
                <w:color w:val="404040"/>
                <w:sz w:val="24"/>
                <w:szCs w:val="24"/>
              </w:rPr>
              <w:t xml:space="preserve"> </w:t>
            </w:r>
            <w:proofErr w:type="spellStart"/>
            <w:r w:rsidRPr="00BC5515">
              <w:rPr>
                <w:rFonts w:asciiTheme="minorHAnsi" w:hAnsiTheme="minorHAnsi" w:cstheme="minorHAnsi"/>
                <w:color w:val="404040"/>
                <w:sz w:val="24"/>
                <w:szCs w:val="24"/>
              </w:rPr>
              <w:t>рецепт</w:t>
            </w:r>
            <w:proofErr w:type="spellEnd"/>
            <w:r w:rsidRPr="00BC5515">
              <w:rPr>
                <w:rFonts w:asciiTheme="minorHAnsi" w:hAnsiTheme="minorHAnsi" w:cstheme="minorHAnsi"/>
                <w:color w:val="404040"/>
                <w:sz w:val="24"/>
                <w:szCs w:val="24"/>
              </w:rPr>
              <w:t xml:space="preserve">, </w:t>
            </w:r>
            <w:proofErr w:type="spellStart"/>
            <w:r w:rsidRPr="00BC5515">
              <w:rPr>
                <w:rFonts w:asciiTheme="minorHAnsi" w:hAnsiTheme="minorHAnsi" w:cstheme="minorHAnsi"/>
                <w:color w:val="404040"/>
                <w:sz w:val="24"/>
                <w:szCs w:val="24"/>
              </w:rPr>
              <w:t>природен</w:t>
            </w:r>
            <w:proofErr w:type="spellEnd"/>
            <w:r w:rsidRPr="00BC5515">
              <w:rPr>
                <w:rFonts w:asciiTheme="minorHAnsi" w:hAnsiTheme="minorHAnsi" w:cstheme="minorHAnsi"/>
                <w:color w:val="404040"/>
                <w:sz w:val="24"/>
                <w:szCs w:val="24"/>
              </w:rPr>
              <w:t xml:space="preserve">, </w:t>
            </w:r>
            <w:proofErr w:type="spellStart"/>
            <w:r w:rsidRPr="00BC5515">
              <w:rPr>
                <w:rFonts w:asciiTheme="minorHAnsi" w:hAnsiTheme="minorHAnsi" w:cstheme="minorHAnsi"/>
                <w:color w:val="404040"/>
                <w:sz w:val="24"/>
                <w:szCs w:val="24"/>
              </w:rPr>
              <w:t>домашен</w:t>
            </w:r>
            <w:proofErr w:type="spellEnd"/>
          </w:p>
        </w:tc>
      </w:tr>
      <w:tr w:rsidR="00F30B77" w:rsidRPr="00F30B77" w14:paraId="7EF91B33" w14:textId="77777777" w:rsidTr="00E640F0">
        <w:trPr>
          <w:trHeight w:val="636"/>
        </w:trPr>
        <w:tc>
          <w:tcPr>
            <w:tcW w:w="2687" w:type="dxa"/>
            <w:shd w:val="clear" w:color="auto" w:fill="AB7ADC"/>
            <w:vAlign w:val="center"/>
          </w:tcPr>
          <w:p w14:paraId="2D961D86" w14:textId="6F2235AC" w:rsidR="00F30B77" w:rsidRPr="00BC5515" w:rsidRDefault="00BC5515" w:rsidP="00E640F0">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Обезбедено од</w:t>
            </w:r>
          </w:p>
        </w:tc>
        <w:tc>
          <w:tcPr>
            <w:tcW w:w="6567" w:type="dxa"/>
            <w:shd w:val="clear" w:color="auto" w:fill="FFFFFF" w:themeFill="background1"/>
            <w:vAlign w:val="center"/>
          </w:tcPr>
          <w:p w14:paraId="1A4C5F84" w14:textId="1689BD9D" w:rsidR="00F30B77" w:rsidRPr="00E640F0" w:rsidRDefault="00E640F0" w:rsidP="00E640F0">
            <w:pPr>
              <w:rPr>
                <w:rFonts w:asciiTheme="minorHAnsi" w:hAnsiTheme="minorHAnsi" w:cstheme="minorHAnsi"/>
                <w:sz w:val="24"/>
                <w:szCs w:val="24"/>
                <w:lang w:val="en-GB"/>
              </w:rPr>
            </w:pPr>
            <w:r w:rsidRPr="00E640F0">
              <w:rPr>
                <w:rFonts w:asciiTheme="minorHAnsi" w:hAnsiTheme="minorHAnsi" w:cstheme="minorHAnsi"/>
                <w:sz w:val="24"/>
                <w:szCs w:val="24"/>
                <w:lang w:val="en-GB"/>
              </w:rPr>
              <w:t>REDASP</w:t>
            </w:r>
          </w:p>
        </w:tc>
      </w:tr>
      <w:tr w:rsidR="00F30B77" w:rsidRPr="00F30B77" w14:paraId="1A8A29FB" w14:textId="77777777" w:rsidTr="00E640F0">
        <w:trPr>
          <w:trHeight w:val="600"/>
        </w:trPr>
        <w:tc>
          <w:tcPr>
            <w:tcW w:w="2687" w:type="dxa"/>
            <w:shd w:val="clear" w:color="auto" w:fill="AB7ADC"/>
            <w:vAlign w:val="center"/>
          </w:tcPr>
          <w:p w14:paraId="359561F9" w14:textId="5FE667CF" w:rsidR="00F30B77" w:rsidRPr="00BC5515" w:rsidRDefault="00BC5515" w:rsidP="00E640F0">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Јазик</w:t>
            </w:r>
          </w:p>
        </w:tc>
        <w:tc>
          <w:tcPr>
            <w:tcW w:w="6567" w:type="dxa"/>
            <w:shd w:val="clear" w:color="auto" w:fill="FFFFFF" w:themeFill="background1"/>
            <w:vAlign w:val="center"/>
          </w:tcPr>
          <w:p w14:paraId="3EDC5D68" w14:textId="64DB765D" w:rsidR="00F30B77" w:rsidRPr="00BC5515" w:rsidRDefault="00BC5515" w:rsidP="00E640F0">
            <w:pPr>
              <w:rPr>
                <w:rFonts w:asciiTheme="minorHAnsi" w:hAnsiTheme="minorHAnsi" w:cstheme="minorHAnsi"/>
                <w:sz w:val="24"/>
                <w:szCs w:val="24"/>
                <w:lang w:val="mk-MK"/>
              </w:rPr>
            </w:pPr>
            <w:r>
              <w:rPr>
                <w:rFonts w:asciiTheme="minorHAnsi" w:hAnsiTheme="minorHAnsi" w:cstheme="minorHAnsi"/>
                <w:sz w:val="24"/>
                <w:szCs w:val="24"/>
                <w:lang w:val="mk-MK"/>
              </w:rPr>
              <w:t>АНГЛИСКИ</w:t>
            </w:r>
          </w:p>
          <w:p w14:paraId="26F8315B" w14:textId="77777777" w:rsidR="00F30B77" w:rsidRPr="00E640F0" w:rsidRDefault="00F30B77" w:rsidP="00E640F0">
            <w:pPr>
              <w:rPr>
                <w:rFonts w:asciiTheme="minorHAnsi" w:hAnsiTheme="minorHAnsi" w:cstheme="minorHAnsi"/>
                <w:sz w:val="24"/>
                <w:szCs w:val="24"/>
                <w:lang w:val="en-GB"/>
              </w:rPr>
            </w:pPr>
          </w:p>
        </w:tc>
      </w:tr>
      <w:tr w:rsidR="00F30B77" w:rsidRPr="00F30B77" w14:paraId="1830E6B7" w14:textId="77777777" w:rsidTr="00E640F0">
        <w:trPr>
          <w:trHeight w:val="264"/>
        </w:trPr>
        <w:tc>
          <w:tcPr>
            <w:tcW w:w="9254" w:type="dxa"/>
            <w:gridSpan w:val="2"/>
            <w:shd w:val="clear" w:color="auto" w:fill="AB7ADC"/>
            <w:vAlign w:val="center"/>
          </w:tcPr>
          <w:p w14:paraId="3895FB39" w14:textId="77777777" w:rsidR="00E640F0" w:rsidRDefault="00E640F0" w:rsidP="00E640F0">
            <w:pPr>
              <w:rPr>
                <w:rFonts w:asciiTheme="minorHAnsi" w:hAnsiTheme="minorHAnsi" w:cstheme="minorHAnsi"/>
                <w:b/>
                <w:color w:val="FFFFFF"/>
                <w:sz w:val="24"/>
                <w:szCs w:val="24"/>
                <w:lang w:val="en-GB"/>
              </w:rPr>
            </w:pPr>
          </w:p>
          <w:p w14:paraId="50B14898" w14:textId="7EEB0F24" w:rsidR="00F30B77" w:rsidRPr="00BC5515" w:rsidRDefault="00BC5515" w:rsidP="00E640F0">
            <w:pPr>
              <w:rPr>
                <w:rFonts w:asciiTheme="minorHAnsi" w:hAnsiTheme="minorHAnsi" w:cstheme="minorHAnsi"/>
                <w:b/>
                <w:color w:val="FFFFFF"/>
                <w:sz w:val="24"/>
                <w:szCs w:val="24"/>
                <w:lang w:val="mk-MK"/>
              </w:rPr>
            </w:pPr>
            <w:r>
              <w:rPr>
                <w:rFonts w:asciiTheme="minorHAnsi" w:hAnsiTheme="minorHAnsi" w:cstheme="minorHAnsi"/>
                <w:b/>
                <w:color w:val="FFFFFF"/>
                <w:sz w:val="24"/>
                <w:szCs w:val="24"/>
                <w:lang w:val="mk-MK"/>
              </w:rPr>
              <w:t>Најдобра практика</w:t>
            </w:r>
          </w:p>
          <w:p w14:paraId="64652B09" w14:textId="3F8AF3A1" w:rsidR="00E640F0" w:rsidRPr="00F30B77" w:rsidRDefault="00E640F0" w:rsidP="00E640F0">
            <w:pPr>
              <w:rPr>
                <w:rFonts w:asciiTheme="minorHAnsi" w:hAnsiTheme="minorHAnsi" w:cstheme="minorHAnsi"/>
                <w:sz w:val="24"/>
                <w:szCs w:val="24"/>
                <w:lang w:val="en-GB"/>
              </w:rPr>
            </w:pPr>
          </w:p>
        </w:tc>
      </w:tr>
      <w:tr w:rsidR="00F30B77" w:rsidRPr="00F30B77" w14:paraId="0FF4D4CD" w14:textId="77777777" w:rsidTr="00EB27B2">
        <w:trPr>
          <w:trHeight w:val="6511"/>
        </w:trPr>
        <w:tc>
          <w:tcPr>
            <w:tcW w:w="9254" w:type="dxa"/>
            <w:gridSpan w:val="2"/>
            <w:shd w:val="clear" w:color="auto" w:fill="auto"/>
          </w:tcPr>
          <w:p w14:paraId="33F269B9" w14:textId="77777777" w:rsidR="00BC5515" w:rsidRPr="00BC5515" w:rsidRDefault="00BC5515" w:rsidP="00BC5515">
            <w:pPr>
              <w:pStyle w:val="NormalWeb"/>
              <w:shd w:val="clear" w:color="auto" w:fill="FFFFFF"/>
              <w:rPr>
                <w:rFonts w:asciiTheme="minorHAnsi" w:hAnsiTheme="minorHAnsi" w:cstheme="minorHAnsi"/>
                <w:color w:val="404040"/>
              </w:rPr>
            </w:pPr>
            <w:r w:rsidRPr="00BC5515">
              <w:rPr>
                <w:rFonts w:asciiTheme="minorHAnsi" w:hAnsiTheme="minorHAnsi" w:cstheme="minorHAnsi"/>
                <w:color w:val="404040"/>
              </w:rPr>
              <w:t>Весна Младеновиќ, од селото Десимировац кај Крагуевац (Србија), е една од многуте жени кои започнале да развиваат сопствен приватен бизнис. Попатно наишла на различни предизвици кои успеала да ги надмине благодарение на големата желба за успех, но и поддршката што ја добивала. Вкусот на успехот за Весна беше фантастичен, исто како овошните сокови и џемовите кои се прават по традиционален рецепт во нејзината компанија Marella Natural.</w:t>
            </w:r>
          </w:p>
          <w:p w14:paraId="75CEB426" w14:textId="77777777" w:rsidR="00BC5515" w:rsidRPr="00BC5515" w:rsidRDefault="00BC5515" w:rsidP="00BC5515">
            <w:pPr>
              <w:pStyle w:val="NormalWeb"/>
              <w:shd w:val="clear" w:color="auto" w:fill="FFFFFF"/>
              <w:rPr>
                <w:rFonts w:asciiTheme="minorHAnsi" w:hAnsiTheme="minorHAnsi" w:cstheme="minorHAnsi"/>
                <w:color w:val="404040"/>
              </w:rPr>
            </w:pPr>
            <w:r w:rsidRPr="00BC5515">
              <w:rPr>
                <w:rFonts w:asciiTheme="minorHAnsi" w:hAnsiTheme="minorHAnsi" w:cstheme="minorHAnsi"/>
                <w:color w:val="404040"/>
              </w:rPr>
              <w:t>Весна со години била административен работник во локална фирма. Со скромни примања, таа и нејзиниот сопруг одгледувале четири деца. Бегството од сивото секојдневие го нашла во своето хоби - правење 100% природни овошни сокови за своето семејство. Кога Весна сфатила дека нејзините сокови им се допаѓаат на нејзините соседи и пријатели, дошла до идеја дека правењето сосема природни овошни сокови има потенцијал да прерасне во нешто повеќе.</w:t>
            </w:r>
          </w:p>
          <w:p w14:paraId="5696AC65" w14:textId="32E03163" w:rsidR="00C702CF" w:rsidRPr="00C702CF" w:rsidRDefault="00BC5515" w:rsidP="00BC5515">
            <w:pPr>
              <w:pStyle w:val="NormalWeb"/>
              <w:shd w:val="clear" w:color="auto" w:fill="FFFFFF"/>
              <w:spacing w:before="0" w:beforeAutospacing="0"/>
              <w:rPr>
                <w:rFonts w:asciiTheme="minorHAnsi" w:hAnsiTheme="minorHAnsi" w:cstheme="minorHAnsi"/>
                <w:color w:val="404040"/>
              </w:rPr>
            </w:pPr>
            <w:r w:rsidRPr="00BC5515">
              <w:rPr>
                <w:rFonts w:asciiTheme="minorHAnsi" w:hAnsiTheme="minorHAnsi" w:cstheme="minorHAnsi"/>
                <w:color w:val="404040"/>
              </w:rPr>
              <w:t>Весна на почетокот на 2017 година реши сама да влезе во светот на претприемништвото. Ги купила првите овошни преси, ангажирала технолог кој и помогнал да ги добие најквалитетните производи и набавила соодветно пакување и потребни етикети. Нејзините први производи беа три вида домашен 100% природен овошен сок. Полека но сигурно Весна тргна кон остварување на својот сон. Таа ги продавала првите производи во локалните продавници. Постепено Весна го прошири производството, па почна да подготвува џемови и ајвар</w:t>
            </w:r>
            <w:r w:rsidR="00C702CF" w:rsidRPr="00C702CF">
              <w:rPr>
                <w:rFonts w:asciiTheme="minorHAnsi" w:hAnsiTheme="minorHAnsi" w:cstheme="minorHAnsi"/>
                <w:color w:val="404040"/>
              </w:rPr>
              <w:t xml:space="preserve">. </w:t>
            </w:r>
          </w:p>
          <w:p w14:paraId="5247D01D" w14:textId="77777777" w:rsidR="00BC5515" w:rsidRDefault="00BC5515" w:rsidP="00C702CF">
            <w:pPr>
              <w:pStyle w:val="NormalWeb"/>
              <w:shd w:val="clear" w:color="auto" w:fill="FFFFFF"/>
              <w:spacing w:before="0" w:beforeAutospacing="0"/>
              <w:rPr>
                <w:rFonts w:asciiTheme="minorHAnsi" w:hAnsiTheme="minorHAnsi" w:cstheme="minorHAnsi"/>
                <w:color w:val="404040"/>
              </w:rPr>
            </w:pPr>
            <w:r w:rsidRPr="00BC5515">
              <w:rPr>
                <w:rFonts w:asciiTheme="minorHAnsi" w:hAnsiTheme="minorHAnsi" w:cstheme="minorHAnsi"/>
                <w:color w:val="404040"/>
              </w:rPr>
              <w:t>Како почетник во претприемништвото, Весна имаше многу да научи. Како економист имала знаење што и помогнало полесно да го најде својот пат во административните работи, но и да истражува нови извори на финансирање за нејзиниот бизнис.</w:t>
            </w:r>
          </w:p>
          <w:p w14:paraId="4F1A1321" w14:textId="77777777" w:rsidR="00BC5515" w:rsidRDefault="00BC5515" w:rsidP="00C702CF">
            <w:pPr>
              <w:pStyle w:val="NormalWeb"/>
              <w:shd w:val="clear" w:color="auto" w:fill="FFFFFF"/>
              <w:spacing w:before="0" w:beforeAutospacing="0"/>
              <w:rPr>
                <w:rFonts w:asciiTheme="minorHAnsi" w:hAnsiTheme="minorHAnsi" w:cstheme="minorHAnsi"/>
                <w:color w:val="404040"/>
              </w:rPr>
            </w:pPr>
          </w:p>
          <w:p w14:paraId="2AAED78D" w14:textId="43C77F5E" w:rsidR="00C702CF" w:rsidRPr="00D72292" w:rsidRDefault="00BC5515" w:rsidP="00C702CF">
            <w:pPr>
              <w:pStyle w:val="NormalWeb"/>
              <w:shd w:val="clear" w:color="auto" w:fill="FFFFFF"/>
              <w:spacing w:before="0" w:beforeAutospacing="0"/>
              <w:rPr>
                <w:rFonts w:asciiTheme="minorHAnsi" w:hAnsiTheme="minorHAnsi" w:cstheme="minorHAnsi"/>
                <w:color w:val="404040"/>
                <w:lang w:val="en-US"/>
              </w:rPr>
            </w:pPr>
            <w:r w:rsidRPr="00BC5515">
              <w:rPr>
                <w:rFonts w:asciiTheme="minorHAnsi" w:hAnsiTheme="minorHAnsi" w:cstheme="minorHAnsi"/>
                <w:color w:val="404040"/>
              </w:rPr>
              <w:lastRenderedPageBreak/>
              <w:t>Весна никогаш не престана да ја следи својата идеја: „Нашата околина е исклучително плодна и изобилува со добра почва, така што имаме првокласно овошје. Бидејќи квалитетот на суровините отсекогаш ми бил приоритет број еден, овошјето за производство на џем го купувам од локалната земјоделски домаќинства</w:t>
            </w:r>
            <w:r w:rsidR="00C702CF" w:rsidRPr="00C702CF">
              <w:rPr>
                <w:rFonts w:asciiTheme="minorHAnsi" w:hAnsiTheme="minorHAnsi" w:cstheme="minorHAnsi"/>
                <w:color w:val="404040"/>
              </w:rPr>
              <w:t xml:space="preserve">. </w:t>
            </w:r>
            <w:r w:rsidR="00D72292">
              <w:rPr>
                <w:rFonts w:asciiTheme="minorHAnsi" w:hAnsiTheme="minorHAnsi" w:cstheme="minorHAnsi"/>
                <w:color w:val="404040"/>
                <w:lang w:val="en-US"/>
              </w:rPr>
              <w:t>“</w:t>
            </w:r>
          </w:p>
          <w:p w14:paraId="63606436" w14:textId="77777777" w:rsidR="00BC5515" w:rsidRDefault="00BC5515" w:rsidP="00BC5515">
            <w:pPr>
              <w:pStyle w:val="NormalWeb"/>
              <w:shd w:val="clear" w:color="auto" w:fill="FFFFFF"/>
              <w:rPr>
                <w:rFonts w:asciiTheme="minorHAnsi" w:hAnsiTheme="minorHAnsi" w:cstheme="minorHAnsi"/>
              </w:rPr>
            </w:pPr>
            <w:r w:rsidRPr="00BC5515">
              <w:rPr>
                <w:rFonts w:asciiTheme="minorHAnsi" w:hAnsiTheme="minorHAnsi" w:cstheme="minorHAnsi"/>
              </w:rPr>
              <w:t>Деловни карактеристики:</w:t>
            </w:r>
          </w:p>
          <w:p w14:paraId="15D8A53F" w14:textId="4093CE9F" w:rsidR="00BC5515" w:rsidRDefault="00BC5515" w:rsidP="00BC5515">
            <w:pPr>
              <w:pStyle w:val="NormalWeb"/>
              <w:numPr>
                <w:ilvl w:val="0"/>
                <w:numId w:val="2"/>
              </w:numPr>
              <w:shd w:val="clear" w:color="auto" w:fill="FFFFFF"/>
              <w:rPr>
                <w:rFonts w:asciiTheme="minorHAnsi" w:hAnsiTheme="minorHAnsi" w:cstheme="minorHAnsi"/>
              </w:rPr>
            </w:pPr>
            <w:r w:rsidRPr="00BC5515">
              <w:rPr>
                <w:rFonts w:asciiTheme="minorHAnsi" w:hAnsiTheme="minorHAnsi" w:cstheme="minorHAnsi"/>
              </w:rPr>
              <w:t>Производствен простор</w:t>
            </w:r>
          </w:p>
          <w:p w14:paraId="7FDB8DA7" w14:textId="360A94E4" w:rsidR="00BC5515" w:rsidRPr="00BC5515" w:rsidRDefault="00BC5515" w:rsidP="00BC5515">
            <w:pPr>
              <w:pStyle w:val="NormalWeb"/>
              <w:numPr>
                <w:ilvl w:val="0"/>
                <w:numId w:val="2"/>
              </w:numPr>
              <w:shd w:val="clear" w:color="auto" w:fill="FFFFFF"/>
              <w:rPr>
                <w:rFonts w:asciiTheme="minorHAnsi" w:hAnsiTheme="minorHAnsi" w:cstheme="minorHAnsi"/>
              </w:rPr>
            </w:pPr>
            <w:r w:rsidRPr="00BC5515">
              <w:rPr>
                <w:rFonts w:asciiTheme="minorHAnsi" w:hAnsiTheme="minorHAnsi" w:cstheme="minorHAnsi"/>
              </w:rPr>
              <w:t>Голем асортиман на производи</w:t>
            </w:r>
          </w:p>
          <w:p w14:paraId="24D64D49" w14:textId="4EFEBD6D" w:rsidR="00BC5515" w:rsidRPr="00BC5515" w:rsidRDefault="00BC5515" w:rsidP="00BC5515">
            <w:pPr>
              <w:pStyle w:val="NormalWeb"/>
              <w:numPr>
                <w:ilvl w:val="0"/>
                <w:numId w:val="2"/>
              </w:numPr>
              <w:shd w:val="clear" w:color="auto" w:fill="FFFFFF"/>
              <w:rPr>
                <w:rFonts w:asciiTheme="minorHAnsi" w:hAnsiTheme="minorHAnsi" w:cstheme="minorHAnsi"/>
              </w:rPr>
            </w:pPr>
            <w:r w:rsidRPr="00BC5515">
              <w:rPr>
                <w:rFonts w:asciiTheme="minorHAnsi" w:hAnsiTheme="minorHAnsi" w:cstheme="minorHAnsi"/>
              </w:rPr>
              <w:t>Висок квалитет на производот</w:t>
            </w:r>
          </w:p>
          <w:p w14:paraId="446CF79C" w14:textId="77777777" w:rsidR="00BC5515" w:rsidRDefault="00BC5515" w:rsidP="00BC5515">
            <w:pPr>
              <w:pStyle w:val="NormalWeb"/>
              <w:numPr>
                <w:ilvl w:val="0"/>
                <w:numId w:val="2"/>
              </w:numPr>
              <w:shd w:val="clear" w:color="auto" w:fill="FFFFFF"/>
              <w:rPr>
                <w:rFonts w:asciiTheme="minorHAnsi" w:hAnsiTheme="minorHAnsi" w:cstheme="minorHAnsi"/>
              </w:rPr>
            </w:pPr>
            <w:r w:rsidRPr="00BC5515">
              <w:rPr>
                <w:rFonts w:asciiTheme="minorHAnsi" w:hAnsiTheme="minorHAnsi" w:cstheme="minorHAnsi"/>
              </w:rPr>
              <w:t>Добра деловна соработка со добавувачите и клиентите</w:t>
            </w:r>
            <w:r w:rsidR="00AD1D3A" w:rsidRPr="00AD1D3A">
              <w:rPr>
                <w:rFonts w:asciiTheme="minorHAnsi" w:hAnsiTheme="minorHAnsi" w:cstheme="minorHAnsi"/>
              </w:rPr>
              <w:br/>
            </w:r>
          </w:p>
          <w:p w14:paraId="29940B9B" w14:textId="3210AA96" w:rsidR="00BC5515" w:rsidRPr="00BC5515" w:rsidRDefault="00BC5515" w:rsidP="00BC5515">
            <w:pPr>
              <w:pStyle w:val="NormalWeb"/>
              <w:shd w:val="clear" w:color="auto" w:fill="FFFFFF"/>
              <w:rPr>
                <w:rFonts w:asciiTheme="minorHAnsi" w:hAnsiTheme="minorHAnsi" w:cstheme="minorHAnsi"/>
              </w:rPr>
            </w:pPr>
            <w:r w:rsidRPr="00BC5515">
              <w:rPr>
                <w:rFonts w:asciiTheme="minorHAnsi" w:hAnsiTheme="minorHAnsi" w:cstheme="minorHAnsi"/>
              </w:rPr>
              <w:t>Главни производи:</w:t>
            </w:r>
          </w:p>
          <w:p w14:paraId="2F8E1386" w14:textId="7A93EF44" w:rsidR="00BC5515" w:rsidRPr="00BC5515" w:rsidRDefault="00BC5515" w:rsidP="00BC5515">
            <w:pPr>
              <w:pStyle w:val="NormalWeb"/>
              <w:numPr>
                <w:ilvl w:val="0"/>
                <w:numId w:val="2"/>
              </w:numPr>
              <w:shd w:val="clear" w:color="auto" w:fill="FFFFFF"/>
              <w:rPr>
                <w:rFonts w:asciiTheme="minorHAnsi" w:hAnsiTheme="minorHAnsi" w:cstheme="minorHAnsi"/>
              </w:rPr>
            </w:pPr>
            <w:r w:rsidRPr="00BC5515">
              <w:rPr>
                <w:rFonts w:asciiTheme="minorHAnsi" w:hAnsiTheme="minorHAnsi" w:cstheme="minorHAnsi"/>
              </w:rPr>
              <w:t>100% природни овошни сокови (без додаден шеќер и вода) - различни вкусови</w:t>
            </w:r>
          </w:p>
          <w:p w14:paraId="788FC9D4" w14:textId="4A28A701" w:rsidR="00BC5515" w:rsidRPr="00BC5515" w:rsidRDefault="00BC5515" w:rsidP="00BC5515">
            <w:pPr>
              <w:pStyle w:val="NormalWeb"/>
              <w:numPr>
                <w:ilvl w:val="0"/>
                <w:numId w:val="2"/>
              </w:numPr>
              <w:shd w:val="clear" w:color="auto" w:fill="FFFFFF"/>
              <w:rPr>
                <w:rFonts w:asciiTheme="minorHAnsi" w:hAnsiTheme="minorHAnsi" w:cstheme="minorHAnsi"/>
              </w:rPr>
            </w:pPr>
            <w:r w:rsidRPr="00BC5515">
              <w:rPr>
                <w:rFonts w:asciiTheme="minorHAnsi" w:hAnsiTheme="minorHAnsi" w:cstheme="minorHAnsi"/>
              </w:rPr>
              <w:t>Сирупи со цели плодови од овошје - повеќе видови</w:t>
            </w:r>
          </w:p>
          <w:p w14:paraId="3F3EB52A" w14:textId="149BA489" w:rsidR="00BC5515" w:rsidRPr="00BC5515" w:rsidRDefault="00BC5515" w:rsidP="00BC5515">
            <w:pPr>
              <w:pStyle w:val="NormalWeb"/>
              <w:numPr>
                <w:ilvl w:val="0"/>
                <w:numId w:val="2"/>
              </w:numPr>
              <w:shd w:val="clear" w:color="auto" w:fill="FFFFFF"/>
              <w:rPr>
                <w:rFonts w:asciiTheme="minorHAnsi" w:hAnsiTheme="minorHAnsi" w:cstheme="minorHAnsi"/>
              </w:rPr>
            </w:pPr>
            <w:r w:rsidRPr="00BC5515">
              <w:rPr>
                <w:rFonts w:asciiTheme="minorHAnsi" w:hAnsiTheme="minorHAnsi" w:cstheme="minorHAnsi"/>
              </w:rPr>
              <w:t>Слатко - повеќе видови</w:t>
            </w:r>
          </w:p>
          <w:p w14:paraId="63B8DC81" w14:textId="3203E713" w:rsidR="00BC5515" w:rsidRPr="00BC5515" w:rsidRDefault="00BC5515" w:rsidP="00BC5515">
            <w:pPr>
              <w:pStyle w:val="NormalWeb"/>
              <w:numPr>
                <w:ilvl w:val="0"/>
                <w:numId w:val="2"/>
              </w:numPr>
              <w:shd w:val="clear" w:color="auto" w:fill="FFFFFF"/>
              <w:rPr>
                <w:rFonts w:asciiTheme="minorHAnsi" w:hAnsiTheme="minorHAnsi" w:cstheme="minorHAnsi"/>
              </w:rPr>
            </w:pPr>
            <w:r w:rsidRPr="00BC5515">
              <w:rPr>
                <w:rFonts w:asciiTheme="minorHAnsi" w:hAnsiTheme="minorHAnsi" w:cstheme="minorHAnsi"/>
              </w:rPr>
              <w:t>Џемови - повеќе видови</w:t>
            </w:r>
          </w:p>
          <w:p w14:paraId="45F02F4F" w14:textId="5AC48C6E" w:rsidR="00BC5515" w:rsidRPr="00BC5515" w:rsidRDefault="00BC5515" w:rsidP="00BC5515">
            <w:pPr>
              <w:pStyle w:val="NormalWeb"/>
              <w:numPr>
                <w:ilvl w:val="0"/>
                <w:numId w:val="2"/>
              </w:numPr>
              <w:shd w:val="clear" w:color="auto" w:fill="FFFFFF"/>
              <w:rPr>
                <w:rFonts w:asciiTheme="minorHAnsi" w:hAnsiTheme="minorHAnsi" w:cstheme="minorHAnsi"/>
              </w:rPr>
            </w:pPr>
            <w:r w:rsidRPr="00BC5515">
              <w:rPr>
                <w:rFonts w:asciiTheme="minorHAnsi" w:hAnsiTheme="minorHAnsi" w:cstheme="minorHAnsi"/>
              </w:rPr>
              <w:t>Програма за пастеризирана киселина - повеќе видови</w:t>
            </w:r>
          </w:p>
          <w:p w14:paraId="515B9AFB" w14:textId="5469B007" w:rsidR="00AD1D3A" w:rsidRPr="00AD1D3A" w:rsidRDefault="00BC5515" w:rsidP="00BC5515">
            <w:pPr>
              <w:pStyle w:val="NormalWeb"/>
              <w:numPr>
                <w:ilvl w:val="0"/>
                <w:numId w:val="2"/>
              </w:numPr>
              <w:shd w:val="clear" w:color="auto" w:fill="FFFFFF"/>
              <w:spacing w:before="0" w:beforeAutospacing="0"/>
              <w:rPr>
                <w:rFonts w:asciiTheme="minorHAnsi" w:hAnsiTheme="minorHAnsi" w:cstheme="minorHAnsi"/>
                <w:color w:val="404040"/>
              </w:rPr>
            </w:pPr>
            <w:r w:rsidRPr="00BC5515">
              <w:rPr>
                <w:rFonts w:asciiTheme="minorHAnsi" w:hAnsiTheme="minorHAnsi" w:cstheme="minorHAnsi"/>
              </w:rPr>
              <w:t xml:space="preserve">Конзервирана </w:t>
            </w:r>
            <w:r w:rsidR="00D72292">
              <w:rPr>
                <w:rFonts w:asciiTheme="minorHAnsi" w:hAnsiTheme="minorHAnsi" w:cstheme="minorHAnsi"/>
                <w:lang w:val="mk-MK"/>
              </w:rPr>
              <w:t>и обработена</w:t>
            </w:r>
            <w:r w:rsidRPr="00BC5515">
              <w:rPr>
                <w:rFonts w:asciiTheme="minorHAnsi" w:hAnsiTheme="minorHAnsi" w:cstheme="minorHAnsi"/>
              </w:rPr>
              <w:t xml:space="preserve"> пиперка за зимска салата (ајвар, пинџур и љутеница)</w:t>
            </w:r>
            <w:r w:rsidR="00AD1D3A" w:rsidRPr="00AD1D3A">
              <w:rPr>
                <w:rFonts w:asciiTheme="minorHAnsi" w:hAnsiTheme="minorHAnsi" w:cstheme="minorHAnsi"/>
              </w:rPr>
              <w:br/>
            </w:r>
            <w:r w:rsidR="00AD1D3A" w:rsidRPr="00AD1D3A">
              <w:rPr>
                <w:rFonts w:asciiTheme="minorHAnsi" w:hAnsiTheme="minorHAnsi" w:cstheme="minorHAnsi"/>
              </w:rPr>
              <w:br/>
            </w:r>
            <w:r w:rsidRPr="00BC5515">
              <w:rPr>
                <w:rFonts w:asciiTheme="minorHAnsi" w:hAnsiTheme="minorHAnsi" w:cstheme="minorHAnsi"/>
              </w:rPr>
              <w:t>Производите се застапени во трговски синџири, продавници и ресторани во Србија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512"/>
            </w:tblGrid>
            <w:tr w:rsidR="00C702CF" w14:paraId="1F3BE070" w14:textId="77777777" w:rsidTr="00C702CF">
              <w:trPr>
                <w:trHeight w:val="4825"/>
              </w:trPr>
              <w:tc>
                <w:tcPr>
                  <w:tcW w:w="4511" w:type="dxa"/>
                  <w:vAlign w:val="center"/>
                </w:tcPr>
                <w:p w14:paraId="6A46E2D9" w14:textId="65134BCA" w:rsidR="00C702CF" w:rsidRDefault="00C702CF" w:rsidP="00194C51">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r>
                    <w:rPr>
                      <w:noProof/>
                    </w:rPr>
                    <w:drawing>
                      <wp:inline distT="0" distB="0" distL="0" distR="0" wp14:anchorId="304F680A" wp14:editId="7157116F">
                        <wp:extent cx="2268000" cy="310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000" cy="3106800"/>
                                </a:xfrm>
                                <a:prstGeom prst="rect">
                                  <a:avLst/>
                                </a:prstGeom>
                                <a:noFill/>
                                <a:ln>
                                  <a:noFill/>
                                </a:ln>
                              </pic:spPr>
                            </pic:pic>
                          </a:graphicData>
                        </a:graphic>
                      </wp:inline>
                    </w:drawing>
                  </w:r>
                </w:p>
              </w:tc>
              <w:tc>
                <w:tcPr>
                  <w:tcW w:w="4512" w:type="dxa"/>
                  <w:vAlign w:val="center"/>
                </w:tcPr>
                <w:p w14:paraId="3C799452" w14:textId="33316B8E" w:rsidR="00C702CF" w:rsidRDefault="00C702CF" w:rsidP="00194C51">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r>
                    <w:rPr>
                      <w:noProof/>
                    </w:rPr>
                    <w:drawing>
                      <wp:inline distT="0" distB="0" distL="0" distR="0" wp14:anchorId="09F7ED66" wp14:editId="075B081F">
                        <wp:extent cx="2390400" cy="32760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400" cy="3276000"/>
                                </a:xfrm>
                                <a:prstGeom prst="rect">
                                  <a:avLst/>
                                </a:prstGeom>
                                <a:noFill/>
                                <a:ln>
                                  <a:noFill/>
                                </a:ln>
                              </pic:spPr>
                            </pic:pic>
                          </a:graphicData>
                        </a:graphic>
                      </wp:inline>
                    </w:drawing>
                  </w:r>
                </w:p>
              </w:tc>
            </w:tr>
          </w:tbl>
          <w:p w14:paraId="10D67FE3" w14:textId="77777777" w:rsidR="00F30B77" w:rsidRPr="00F30B77" w:rsidRDefault="00F30B77" w:rsidP="00F30B77">
            <w:pPr>
              <w:rPr>
                <w:rFonts w:asciiTheme="minorHAnsi" w:hAnsiTheme="minorHAnsi" w:cstheme="minorHAnsi"/>
                <w:b/>
                <w:bCs/>
                <w:color w:val="244061" w:themeColor="accent1" w:themeShade="80"/>
                <w:sz w:val="24"/>
                <w:szCs w:val="24"/>
                <w:lang w:val="en-GB"/>
              </w:rPr>
            </w:pPr>
          </w:p>
        </w:tc>
      </w:tr>
      <w:tr w:rsidR="00F30B77" w:rsidRPr="00F30B77" w14:paraId="7A6D0831" w14:textId="77777777" w:rsidTr="00F30B77">
        <w:trPr>
          <w:trHeight w:val="475"/>
        </w:trPr>
        <w:tc>
          <w:tcPr>
            <w:tcW w:w="2687" w:type="dxa"/>
            <w:shd w:val="clear" w:color="auto" w:fill="AB7ADC"/>
            <w:vAlign w:val="center"/>
          </w:tcPr>
          <w:p w14:paraId="3E946BD4" w14:textId="1C33D9E5" w:rsidR="00F30B77" w:rsidRPr="00F30B77" w:rsidRDefault="00BC5515"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mk-MK"/>
              </w:rPr>
              <w:lastRenderedPageBreak/>
              <w:t>Референци</w:t>
            </w:r>
            <w:r w:rsidR="00F30B77" w:rsidRPr="00F30B77">
              <w:rPr>
                <w:rFonts w:asciiTheme="minorHAnsi" w:hAnsiTheme="minorHAnsi" w:cstheme="minorHAnsi"/>
                <w:b/>
                <w:color w:val="FFFFFF"/>
                <w:sz w:val="24"/>
                <w:szCs w:val="24"/>
                <w:lang w:val="en-GB"/>
              </w:rPr>
              <w:t xml:space="preserve"> (</w:t>
            </w:r>
            <w:r>
              <w:rPr>
                <w:rFonts w:asciiTheme="minorHAnsi" w:hAnsiTheme="minorHAnsi" w:cstheme="minorHAnsi"/>
                <w:b/>
                <w:color w:val="FFFFFF"/>
                <w:sz w:val="24"/>
                <w:szCs w:val="24"/>
                <w:lang w:val="mk-MK"/>
              </w:rPr>
              <w:t>ако има</w:t>
            </w:r>
            <w:r w:rsidR="00F30B77" w:rsidRPr="00F30B77">
              <w:rPr>
                <w:rFonts w:asciiTheme="minorHAnsi" w:hAnsiTheme="minorHAnsi" w:cstheme="minorHAnsi"/>
                <w:b/>
                <w:color w:val="FFFFFF"/>
                <w:sz w:val="24"/>
                <w:szCs w:val="24"/>
                <w:lang w:val="en-GB"/>
              </w:rPr>
              <w:t>)</w:t>
            </w:r>
          </w:p>
        </w:tc>
        <w:tc>
          <w:tcPr>
            <w:tcW w:w="6567" w:type="dxa"/>
          </w:tcPr>
          <w:p w14:paraId="5EF9760F" w14:textId="35E98D40" w:rsidR="00F30B77" w:rsidRPr="00EC3F77" w:rsidRDefault="00391079" w:rsidP="00E640F0">
            <w:pPr>
              <w:textAlignment w:val="baseline"/>
              <w:rPr>
                <w:rFonts w:asciiTheme="minorHAnsi" w:hAnsiTheme="minorHAnsi" w:cstheme="minorHAnsi"/>
                <w:color w:val="243255"/>
                <w:sz w:val="24"/>
                <w:szCs w:val="24"/>
                <w:lang w:val="en-GB" w:eastAsia="en-GB"/>
              </w:rPr>
            </w:pPr>
            <w:hyperlink r:id="rId10" w:history="1">
              <w:r w:rsidR="00EC3F77" w:rsidRPr="00EC3F77">
                <w:rPr>
                  <w:rStyle w:val="Hyperlink"/>
                  <w:rFonts w:asciiTheme="minorHAnsi" w:hAnsiTheme="minorHAnsi" w:cstheme="minorHAnsi"/>
                  <w:sz w:val="24"/>
                  <w:szCs w:val="24"/>
                  <w:lang w:val="en-GB" w:eastAsia="en-GB"/>
                </w:rPr>
                <w:t>http://www.marella.rs/index.html</w:t>
              </w:r>
            </w:hyperlink>
          </w:p>
          <w:p w14:paraId="233319AF" w14:textId="301562D4" w:rsidR="00F30B77" w:rsidRPr="00F30B77" w:rsidRDefault="00391079" w:rsidP="00EC3F77">
            <w:pPr>
              <w:textAlignment w:val="baseline"/>
              <w:rPr>
                <w:rFonts w:asciiTheme="minorHAnsi" w:hAnsiTheme="minorHAnsi" w:cstheme="minorHAnsi"/>
                <w:color w:val="243255"/>
                <w:sz w:val="24"/>
                <w:szCs w:val="24"/>
                <w:lang w:val="en-GB" w:eastAsia="en-GB"/>
              </w:rPr>
            </w:pPr>
            <w:hyperlink r:id="rId11" w:history="1">
              <w:r w:rsidR="00EC3F77" w:rsidRPr="00EC3F77">
                <w:rPr>
                  <w:rStyle w:val="Hyperlink"/>
                  <w:rFonts w:asciiTheme="minorHAnsi" w:hAnsiTheme="minorHAnsi" w:cstheme="minorHAnsi"/>
                  <w:sz w:val="24"/>
                  <w:szCs w:val="24"/>
                  <w:lang w:val="en-US"/>
                </w:rPr>
                <w:t>https://www.euzatebe.rs/en/news/sweet-success-for-marella-natural</w:t>
              </w:r>
            </w:hyperlink>
          </w:p>
        </w:tc>
      </w:tr>
      <w:tr w:rsidR="00F30B77" w:rsidRPr="00F30B77" w14:paraId="0ECB3292" w14:textId="77777777" w:rsidTr="00DB35D4">
        <w:trPr>
          <w:trHeight w:val="475"/>
        </w:trPr>
        <w:tc>
          <w:tcPr>
            <w:tcW w:w="2687" w:type="dxa"/>
            <w:shd w:val="clear" w:color="auto" w:fill="AB7ADC"/>
            <w:vAlign w:val="center"/>
          </w:tcPr>
          <w:p w14:paraId="43E033CA" w14:textId="7AC84515" w:rsidR="00F30B77" w:rsidRPr="00BC5515" w:rsidRDefault="00BC5515"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Вид на материјал</w:t>
            </w:r>
          </w:p>
        </w:tc>
        <w:tc>
          <w:tcPr>
            <w:tcW w:w="6567" w:type="dxa"/>
            <w:vAlign w:val="center"/>
          </w:tcPr>
          <w:p w14:paraId="3F111E7B" w14:textId="2FC49270" w:rsidR="00F30B77" w:rsidRPr="00BC5515" w:rsidRDefault="00BC5515" w:rsidP="00DB35D4">
            <w:pPr>
              <w:textAlignment w:val="baseline"/>
              <w:rPr>
                <w:rFonts w:asciiTheme="minorHAnsi" w:hAnsiTheme="minorHAnsi" w:cstheme="minorHAnsi"/>
                <w:color w:val="243255"/>
                <w:sz w:val="24"/>
                <w:szCs w:val="24"/>
                <w:lang w:val="mk-MK" w:eastAsia="en-GB"/>
              </w:rPr>
            </w:pPr>
            <w:bookmarkStart w:id="0" w:name="_GoBack"/>
            <w:bookmarkEnd w:id="0"/>
            <w:r>
              <w:rPr>
                <w:rFonts w:asciiTheme="minorHAnsi" w:hAnsiTheme="minorHAnsi" w:cstheme="minorHAnsi"/>
                <w:sz w:val="24"/>
                <w:szCs w:val="24"/>
                <w:lang w:val="mk-MK"/>
              </w:rPr>
              <w:t>ДОБРА ПРАКТИКА</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2"/>
      <w:footerReference w:type="default" r:id="rId13"/>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E845E" w14:textId="77777777" w:rsidR="00391079" w:rsidRDefault="00391079" w:rsidP="00AC1BFA">
      <w:r>
        <w:separator/>
      </w:r>
    </w:p>
  </w:endnote>
  <w:endnote w:type="continuationSeparator" w:id="0">
    <w:p w14:paraId="562E804A" w14:textId="77777777" w:rsidR="00391079" w:rsidRDefault="00391079"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863C2" w14:textId="77777777" w:rsidR="00391079" w:rsidRDefault="00391079" w:rsidP="00AC1BFA">
      <w:r>
        <w:separator/>
      </w:r>
    </w:p>
  </w:footnote>
  <w:footnote w:type="continuationSeparator" w:id="0">
    <w:p w14:paraId="4D78362F" w14:textId="77777777" w:rsidR="00391079" w:rsidRDefault="00391079"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E77F8A"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2AA"/>
    <w:multiLevelType w:val="hybridMultilevel"/>
    <w:tmpl w:val="D9D2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45EF9"/>
    <w:multiLevelType w:val="hybridMultilevel"/>
    <w:tmpl w:val="37B689D0"/>
    <w:lvl w:ilvl="0" w:tplc="5A7A63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72"/>
    <w:rsid w:val="00011C80"/>
    <w:rsid w:val="00064790"/>
    <w:rsid w:val="00083850"/>
    <w:rsid w:val="00117C7D"/>
    <w:rsid w:val="00174684"/>
    <w:rsid w:val="00194C51"/>
    <w:rsid w:val="001C1A4A"/>
    <w:rsid w:val="001F1DF0"/>
    <w:rsid w:val="00223606"/>
    <w:rsid w:val="002510F0"/>
    <w:rsid w:val="00297D97"/>
    <w:rsid w:val="002E2361"/>
    <w:rsid w:val="00391079"/>
    <w:rsid w:val="00420184"/>
    <w:rsid w:val="00463A4B"/>
    <w:rsid w:val="005644EE"/>
    <w:rsid w:val="005B2BC0"/>
    <w:rsid w:val="00601A72"/>
    <w:rsid w:val="00657567"/>
    <w:rsid w:val="006A0719"/>
    <w:rsid w:val="00784D2A"/>
    <w:rsid w:val="008214A0"/>
    <w:rsid w:val="0086779A"/>
    <w:rsid w:val="008926B9"/>
    <w:rsid w:val="009E0484"/>
    <w:rsid w:val="00AC1BFA"/>
    <w:rsid w:val="00AD1D3A"/>
    <w:rsid w:val="00AF4D65"/>
    <w:rsid w:val="00BC5515"/>
    <w:rsid w:val="00C702CF"/>
    <w:rsid w:val="00D72292"/>
    <w:rsid w:val="00DB35D4"/>
    <w:rsid w:val="00E60C4D"/>
    <w:rsid w:val="00E640F0"/>
    <w:rsid w:val="00EB27B2"/>
    <w:rsid w:val="00EC3F77"/>
    <w:rsid w:val="00F30B77"/>
    <w:rsid w:val="00F43E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0F0"/>
    <w:rPr>
      <w:color w:val="0000FF" w:themeColor="hyperlink"/>
      <w:u w:val="single"/>
    </w:rPr>
  </w:style>
  <w:style w:type="character" w:customStyle="1" w:styleId="UnresolvedMention">
    <w:name w:val="Unresolved Mention"/>
    <w:basedOn w:val="DefaultParagraphFont"/>
    <w:uiPriority w:val="99"/>
    <w:semiHidden/>
    <w:unhideWhenUsed/>
    <w:rsid w:val="00E640F0"/>
    <w:rPr>
      <w:color w:val="605E5C"/>
      <w:shd w:val="clear" w:color="auto" w:fill="E1DFDD"/>
    </w:rPr>
  </w:style>
  <w:style w:type="character" w:styleId="Strong">
    <w:name w:val="Strong"/>
    <w:basedOn w:val="DefaultParagraphFont"/>
    <w:uiPriority w:val="22"/>
    <w:qFormat/>
    <w:rsid w:val="00C702CF"/>
    <w:rPr>
      <w:b/>
      <w:bCs/>
    </w:rPr>
  </w:style>
  <w:style w:type="paragraph" w:styleId="NormalWeb">
    <w:name w:val="Normal (Web)"/>
    <w:basedOn w:val="Normal"/>
    <w:uiPriority w:val="99"/>
    <w:unhideWhenUsed/>
    <w:rsid w:val="00C702CF"/>
    <w:pPr>
      <w:widowControl/>
      <w:autoSpaceDE/>
      <w:autoSpaceDN/>
      <w:spacing w:before="100" w:beforeAutospacing="1" w:after="100" w:afterAutospacing="1"/>
    </w:pPr>
    <w:rPr>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27666">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zatebe.rs/en/news/sweet-success-for-marella-natur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ella.rs/index.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F003E-9006-4DD3-AD66-A5F1B8B1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Blagorodna</cp:lastModifiedBy>
  <cp:revision>11</cp:revision>
  <dcterms:created xsi:type="dcterms:W3CDTF">2022-10-14T06:48:00Z</dcterms:created>
  <dcterms:modified xsi:type="dcterms:W3CDTF">2023-03-22T13:42:00Z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